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lang w:eastAsia="ru-RU"/>
        </w:rPr>
      </w:pPr>
      <w:r w:rsidRPr="00FD4C4D">
        <w:rPr>
          <w:rFonts w:ascii="Arial" w:eastAsia="Times New Roman" w:hAnsi="Arial" w:cs="Arial"/>
          <w:b/>
          <w:bCs/>
          <w:color w:val="2A3137"/>
          <w:kern w:val="36"/>
          <w:bdr w:val="none" w:sz="0" w:space="0" w:color="auto" w:frame="1"/>
          <w:lang w:eastAsia="ru-RU"/>
        </w:rPr>
        <w:t>Ведущий менеджер отдела ВЭД / Бренд-менеджер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lang w:eastAsia="ru-RU"/>
        </w:rPr>
      </w:pPr>
      <w:r w:rsidRPr="00FD4C4D">
        <w:rPr>
          <w:rFonts w:ascii="Arial" w:eastAsia="Times New Roman" w:hAnsi="Arial" w:cs="Arial"/>
          <w:color w:val="2A3137"/>
          <w:bdr w:val="none" w:sz="0" w:space="0" w:color="auto" w:frame="1"/>
          <w:lang w:eastAsia="ru-RU"/>
        </w:rPr>
        <w:t>от 70 </w:t>
      </w:r>
      <w:proofErr w:type="gramStart"/>
      <w:r w:rsidRPr="00FD4C4D">
        <w:rPr>
          <w:rFonts w:ascii="Arial" w:eastAsia="Times New Roman" w:hAnsi="Arial" w:cs="Arial"/>
          <w:color w:val="2A3137"/>
          <w:bdr w:val="none" w:sz="0" w:space="0" w:color="auto" w:frame="1"/>
          <w:lang w:eastAsia="ru-RU"/>
        </w:rPr>
        <w:t>000 ₽ до</w:t>
      </w:r>
      <w:proofErr w:type="gramEnd"/>
      <w:r w:rsidRPr="00FD4C4D">
        <w:rPr>
          <w:rFonts w:ascii="Arial" w:eastAsia="Times New Roman" w:hAnsi="Arial" w:cs="Arial"/>
          <w:color w:val="2A3137"/>
          <w:bdr w:val="none" w:sz="0" w:space="0" w:color="auto" w:frame="1"/>
          <w:lang w:eastAsia="ru-RU"/>
        </w:rPr>
        <w:t xml:space="preserve"> вычета налогов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18"/>
          <w:szCs w:val="18"/>
          <w:lang w:eastAsia="ru-RU"/>
        </w:rPr>
      </w:pPr>
      <w:hyperlink r:id="rId5" w:history="1">
        <w:r w:rsidRPr="00FD4C4D">
          <w:rPr>
            <w:rFonts w:ascii="Arial" w:eastAsia="Times New Roman" w:hAnsi="Arial" w:cs="Arial"/>
            <w:color w:val="468FFD"/>
            <w:sz w:val="18"/>
            <w:szCs w:val="18"/>
            <w:bdr w:val="none" w:sz="0" w:space="0" w:color="auto" w:frame="1"/>
            <w:lang w:eastAsia="ru-RU"/>
          </w:rPr>
          <w:t>ООО ЦЛС</w:t>
        </w:r>
      </w:hyperlink>
      <w:r w:rsidRPr="00FD4C4D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begin"/>
      </w:r>
      <w:r w:rsidRPr="00FD4C4D">
        <w:rPr>
          <w:rFonts w:ascii="Arial" w:eastAsia="Times New Roman" w:hAnsi="Arial" w:cs="Arial"/>
          <w:color w:val="2A3137"/>
          <w:sz w:val="21"/>
          <w:szCs w:val="21"/>
          <w:lang w:eastAsia="ru-RU"/>
        </w:rPr>
        <w:instrText xml:space="preserve"> HYPERLINK "https://hh.ru/employer_reviews/mine" \t "_top" </w:instrText>
      </w:r>
      <w:r w:rsidRPr="00FD4C4D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separate"/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end"/>
      </w:r>
      <w:hyperlink r:id="rId6" w:tgtFrame="_blank" w:history="1">
        <w:r w:rsidRPr="00FD4C4D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Нижний Новгород, ул. Московское шоссе 52</w:t>
        </w:r>
      </w:hyperlink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1–3 года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FD4C4D" w:rsidRPr="00FD4C4D" w:rsidRDefault="00FD4C4D" w:rsidP="00FD4C4D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В крупную дистрибуторскую компанию Поволжья- лидера рынка продуктов питания г. Нижнего Новгорода, приглашаем Ведущего менеджера отдела ВЭД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Мы активно работаем на рынке 30 лет и продолжаем расширять нашу зону влияния, предлагая качественные, доступные продукты потребителям.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Развитие направления ВЭД, группа Продуты питания по вверенному направлению (Китай, Белоруссия, Испания, Вьетнам)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Размещение заказа поставщикам, согласование технических вопросов, а также условий поставки, ведение ценовой политики.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Мониторинг цен и поставщиков.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Поиск оптимальных логистических решений.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Получение от поставщиков полного комплекта документов, необходимого для оформления, подтверждения и сопровождения поставки.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Составление графика оплат поставщикам и контроль за его соблюдением.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наличия спецификаций и технологических инструкций на русском и английском языках.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претензий, ведение переговоров, обеспечение коммуникаций с поставщиками, обмен корреспонденцией.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Обеспечение наличия и поддержание оптимального товарного запаса на складе компании.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Мониторинг рынка поставщиков, ассортимента и закупочных цен.</w:t>
      </w:r>
    </w:p>
    <w:p w:rsidR="00FD4C4D" w:rsidRPr="00FD4C4D" w:rsidRDefault="00FD4C4D" w:rsidP="00FD4C4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Ведение и расширение базы поставщиков.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Высшее или средне-специальное образование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Навыки работы на компьютере </w:t>
      </w:r>
      <w:proofErr w:type="gram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spell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Microsoft</w:t>
      </w:r>
      <w:proofErr w:type="spellEnd"/>
      <w:proofErr w:type="gramEnd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Word</w:t>
      </w:r>
      <w:proofErr w:type="spellEnd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Microsoft</w:t>
      </w:r>
      <w:proofErr w:type="spellEnd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Excel</w:t>
      </w:r>
      <w:proofErr w:type="spellEnd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, 1С8)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вести переговоры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Навыки официальной переписки, в </w:t>
      </w:r>
      <w:proofErr w:type="spell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т.ч</w:t>
      </w:r>
      <w:proofErr w:type="spellEnd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 претензионной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законодательных требований к оформлению первичной документации по поставке продукции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иностранного языка (английский разговорный)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Ведение договорной работы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профессиональной этики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Ведение комплексного электронного учета товара</w:t>
      </w:r>
    </w:p>
    <w:p w:rsidR="00FD4C4D" w:rsidRPr="00FD4C4D" w:rsidRDefault="00FD4C4D" w:rsidP="00FD4C4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Грамотная устная и письменная речь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Заработная плата (</w:t>
      </w:r>
      <w:proofErr w:type="spellStart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оклад+премия</w:t>
      </w:r>
      <w:proofErr w:type="spellEnd"/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) обсуждается по итогам собеседования.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 работы с 9:00 до 18:00, 5/2 (СБ, ВС-выходной)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Корпоративные мероприятия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Дружный коллектив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Просторный офис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Удобная транспортная развязка (Московское шоссе, 52 к 6)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Столовая с демократичными ценами</w:t>
      </w:r>
    </w:p>
    <w:p w:rsidR="00FD4C4D" w:rsidRPr="00FD4C4D" w:rsidRDefault="00FD4C4D" w:rsidP="00FD4C4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Магазин на территории офиса</w:t>
      </w:r>
    </w:p>
    <w:p w:rsidR="00FD4C4D" w:rsidRPr="00FD4C4D" w:rsidRDefault="00FD4C4D" w:rsidP="00FD4C4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FD4C4D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Ключевые навыки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Ведение переговоров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Ведение переписки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Первичная документация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Работа с поставщиками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Заключение договоров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Телефонные переговоры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Мониторинг рынка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ВЭД</w:t>
      </w:r>
    </w:p>
    <w:p w:rsidR="00FD4C4D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Контроль поставок</w:t>
      </w:r>
    </w:p>
    <w:p w:rsidR="008937D3" w:rsidRPr="00FD4C4D" w:rsidRDefault="00FD4C4D" w:rsidP="00FD4C4D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D4C4D"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Контроль оформления документов</w:t>
      </w:r>
      <w:r>
        <w:rPr>
          <w:rFonts w:ascii="Arial" w:eastAsia="Times New Roman" w:hAnsi="Arial" w:cs="Arial"/>
          <w:color w:val="2A3137"/>
          <w:sz w:val="21"/>
          <w:szCs w:val="21"/>
          <w:shd w:val="clear" w:color="auto" w:fill="EEF1F7"/>
          <w:lang w:eastAsia="ru-RU"/>
        </w:rPr>
        <w:t>, 1С Предприятие 8, Английский язык, Деловая переписка</w:t>
      </w:r>
      <w:bookmarkStart w:id="0" w:name="_GoBack"/>
      <w:bookmarkEnd w:id="0"/>
    </w:p>
    <w:sectPr w:rsidR="008937D3" w:rsidRPr="00FD4C4D" w:rsidSect="00FD4C4D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F64"/>
    <w:multiLevelType w:val="multilevel"/>
    <w:tmpl w:val="EAE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7B3F"/>
    <w:multiLevelType w:val="multilevel"/>
    <w:tmpl w:val="DAF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A3595"/>
    <w:multiLevelType w:val="multilevel"/>
    <w:tmpl w:val="867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52E39"/>
    <w:multiLevelType w:val="multilevel"/>
    <w:tmpl w:val="0B6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37B7E"/>
    <w:multiLevelType w:val="multilevel"/>
    <w:tmpl w:val="CD5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3"/>
    <w:rsid w:val="00060866"/>
    <w:rsid w:val="00314FCA"/>
    <w:rsid w:val="008937D3"/>
    <w:rsid w:val="009A50B9"/>
    <w:rsid w:val="00C5550B"/>
    <w:rsid w:val="00D75843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76CE"/>
  <w15:chartTrackingRefBased/>
  <w15:docId w15:val="{618D2DB7-CC5D-4464-ACF5-7410894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1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6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68481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7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782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25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7416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4881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0171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80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2545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79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8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2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760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7914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154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1988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359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01213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94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326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758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873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956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0222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499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search/vacancy/map?vacancy_id=94755903&amp;hhtmFrom=vacancy" TargetMode="External"/><Relationship Id="rId5" Type="http://schemas.openxmlformats.org/officeDocument/2006/relationships/hyperlink" Target="https://hh.ru/employer/87199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2</cp:revision>
  <dcterms:created xsi:type="dcterms:W3CDTF">2024-03-19T14:00:00Z</dcterms:created>
  <dcterms:modified xsi:type="dcterms:W3CDTF">2024-03-19T14:00:00Z</dcterms:modified>
</cp:coreProperties>
</file>